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45F" w:rsidRPr="003A645F" w:rsidRDefault="003A645F" w:rsidP="003A6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Csongrád Város </w:t>
      </w:r>
      <w:proofErr w:type="gramStart"/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Polgármesterétől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M</w:t>
      </w:r>
      <w:proofErr w:type="gramEnd"/>
    </w:p>
    <w:p w:rsidR="003A645F" w:rsidRPr="003A645F" w:rsidRDefault="003A645F" w:rsidP="003A6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Száma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spellStart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Fjl</w:t>
      </w:r>
      <w:proofErr w:type="spellEnd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442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-2/2021.</w:t>
      </w:r>
    </w:p>
    <w:p w:rsidR="003A645F" w:rsidRPr="003A645F" w:rsidRDefault="003A645F" w:rsidP="00AC709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Témafelelős: Forgó M.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3A645F" w:rsidRPr="003A645F" w:rsidRDefault="003A645F" w:rsidP="003A6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ELŐTERJESZTÉS</w:t>
      </w:r>
    </w:p>
    <w:p w:rsidR="003A645F" w:rsidRPr="003A645F" w:rsidRDefault="003A645F" w:rsidP="003A6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Csongrád Városi Önkormányzat </w:t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Városgazdasági, Ügyrendi és Összeférhetetlenségi </w:t>
      </w:r>
    </w:p>
    <w:p w:rsidR="003A645F" w:rsidRPr="003A645F" w:rsidRDefault="003A645F" w:rsidP="003A6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Bizottsága 2022. május 12-i soron kívüli ülésére</w:t>
      </w:r>
    </w:p>
    <w:p w:rsidR="003A645F" w:rsidRPr="003A645F" w:rsidRDefault="003A645F" w:rsidP="003A6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A645F" w:rsidRPr="003A645F" w:rsidRDefault="003A645F" w:rsidP="005E342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Tárgy: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Vételi kérelem a Csongrád,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Szent Rókus tér 6. és Szent Rókus tér 8. sz. alatti önkormányzati ingatlanokra</w:t>
      </w:r>
    </w:p>
    <w:p w:rsidR="003A645F" w:rsidRPr="00C9774F" w:rsidRDefault="003A645F" w:rsidP="00C9774F">
      <w:pPr>
        <w:spacing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Tisztelt Bizottság!</w:t>
      </w:r>
    </w:p>
    <w:p w:rsidR="003A645F" w:rsidRDefault="003A645F" w:rsidP="003A645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tulajdonát képezi a csongrádi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5541/1 </w:t>
      </w:r>
      <w:proofErr w:type="spellStart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hrsz</w:t>
      </w:r>
      <w:proofErr w:type="spellEnd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-ú, kivett </w:t>
      </w:r>
      <w:r w:rsidR="00BA1ECC">
        <w:rPr>
          <w:rFonts w:ascii="Times New Roman" w:eastAsia="Times New Roman" w:hAnsi="Times New Roman" w:cs="Times New Roman"/>
          <w:sz w:val="24"/>
          <w:szCs w:val="24"/>
          <w:lang w:eastAsia="hu-HU"/>
        </w:rPr>
        <w:t>lakóház, udvar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megjelölésű, </w:t>
      </w:r>
      <w:r w:rsidR="00BA1E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286 m2 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területű, és természetben Csongrád, </w:t>
      </w:r>
      <w:r w:rsidR="00BA1ECC">
        <w:rPr>
          <w:rFonts w:ascii="Times New Roman" w:eastAsia="Times New Roman" w:hAnsi="Times New Roman" w:cs="Times New Roman"/>
          <w:sz w:val="24"/>
          <w:szCs w:val="24"/>
          <w:lang w:eastAsia="hu-HU"/>
        </w:rPr>
        <w:t>Szent Rókus tér 6. szám alatti ingatlan. Az ingatlanban működik a belvárosi pékség, valamint a hozzá tartozó szolgálati lak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>á</w:t>
      </w:r>
      <w:r w:rsidR="00BA1E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s, melyet Lakatos János csongrádi pék 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>2008. január 1</w:t>
      </w:r>
      <w:r w:rsidR="00BA1EC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napja óta</w:t>
      </w:r>
      <w:r w:rsidR="00BA1E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üzemeltet</w:t>
      </w:r>
      <w:r w:rsidR="00E600A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A1ECC" w:rsidRDefault="00BA1ECC" w:rsidP="00AD029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Szintén Csongrád Városi 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Önkormányzat tulajdonát képezi a csongrádi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5543/1 </w:t>
      </w:r>
      <w:proofErr w:type="spellStart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hrsz</w:t>
      </w:r>
      <w:proofErr w:type="spellEnd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-ú, kivett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lakóház, udvar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megjelölésű,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226 m2 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területű, és természetben Csongrád,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Szent Rókus tér 8. szám alatti ingatlan, melyet idegenforgalmi hasznosítás céljára az önkormányzatunk a Homokföveny </w:t>
      </w:r>
      <w:r w:rsidR="00AD029D">
        <w:rPr>
          <w:rFonts w:ascii="Times New Roman" w:eastAsia="Times New Roman" w:hAnsi="Times New Roman" w:cs="Times New Roman"/>
          <w:sz w:val="24"/>
          <w:szCs w:val="24"/>
          <w:lang w:eastAsia="hu-HU"/>
        </w:rPr>
        <w:t>Idegenforgalmi Szociális Szövetkezet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üzemeltetésébe adott át. A lakóház jelenleg </w:t>
      </w:r>
      <w:r w:rsidR="00E600A6">
        <w:rPr>
          <w:rFonts w:ascii="Times New Roman" w:eastAsia="Times New Roman" w:hAnsi="Times New Roman" w:cs="Times New Roman"/>
          <w:sz w:val="24"/>
          <w:szCs w:val="24"/>
          <w:lang w:eastAsia="hu-HU"/>
        </w:rPr>
        <w:t>egy szociálisan rászoru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lt család használatában 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>áll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a</w:t>
      </w:r>
      <w:r w:rsidR="00E600A6">
        <w:rPr>
          <w:rFonts w:ascii="Times New Roman" w:eastAsia="Times New Roman" w:hAnsi="Times New Roman" w:cs="Times New Roman"/>
          <w:sz w:val="24"/>
          <w:szCs w:val="24"/>
          <w:lang w:eastAsia="hu-HU"/>
        </w:rPr>
        <w:t>kiknek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bérleti szerződés</w:t>
      </w:r>
      <w:r w:rsidR="005E3429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E600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2022. május 31-án </w:t>
      </w:r>
      <w:r w:rsidR="00E600A6">
        <w:rPr>
          <w:rFonts w:ascii="Times New Roman" w:eastAsia="Times New Roman" w:hAnsi="Times New Roman" w:cs="Times New Roman"/>
          <w:sz w:val="24"/>
          <w:szCs w:val="24"/>
          <w:lang w:eastAsia="hu-HU"/>
        </w:rPr>
        <w:t>lejár, és a lakás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>t várhatóan a fenti időponttól visszaadják</w:t>
      </w:r>
      <w:r w:rsidR="00E600A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5E342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szövetkezet igényt tartana az ingatlan további idegenforgalmi célú hasznosítására.</w:t>
      </w:r>
    </w:p>
    <w:p w:rsidR="00BA1ECC" w:rsidRDefault="00AD029D" w:rsidP="004F648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Bori Antal Péter (6640 Csongrád, Szántó tanya 205. sz. alatti lakos), csongrádi vállalkozó vételi szándéknyilatkozatot nyújtott be önkormányzatunkhoz a fent leírt két ingatlan vonatkozásában (</w:t>
      </w:r>
      <w:r w:rsid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>lásd melléklet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). Kérelmében előadja, hogy egyik vállalkozásának fő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profilja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rendezvényterem bérbeadás és szálláshely szolgáltatás, </w:t>
      </w:r>
      <w:r w:rsid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>melynek keretében vendégfogadásra alkalmas ingatlanok vásárlását és felújítását szeretné megvalósítani. Célja, hogy a csongrádi belváros városképi sajátosságait megtartva felújít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>sa</w:t>
      </w:r>
      <w:r w:rsid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hasznosít</w:t>
      </w:r>
      <w:r w:rsidR="00C977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sa </w:t>
      </w:r>
      <w:r w:rsid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>a fenti ingatlanokat, a most is üzemelő pékség megtartása mellett.</w:t>
      </w:r>
    </w:p>
    <w:p w:rsidR="004F6484" w:rsidRDefault="004F6484" w:rsidP="007905D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</w:t>
      </w:r>
      <w:r w:rsidR="007905DC">
        <w:rPr>
          <w:rFonts w:ascii="Times New Roman" w:eastAsia="Times New Roman" w:hAnsi="Times New Roman" w:cs="Times New Roman"/>
          <w:sz w:val="24"/>
          <w:szCs w:val="24"/>
          <w:lang w:eastAsia="hu-HU"/>
        </w:rPr>
        <w:t>a fent leírt mindkét megvásárolni kívánt ingatlan az önkormányzat által folyamatosan hasznosított, a pékség jelenlegi tevékenysége pedig a lakosság ellátása szempontjából is fontos igényt elégít ki, nem javasolom az ingatlanok értékesítését.</w:t>
      </w:r>
    </w:p>
    <w:p w:rsidR="003A645F" w:rsidRPr="004F6484" w:rsidRDefault="003A645F" w:rsidP="00AC7093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Kérem az előterjesztés megtárgyalását és a </w:t>
      </w:r>
      <w:r w:rsid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>bizottság álláspontjának</w:t>
      </w:r>
      <w:r w:rsidRP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>kialakítását.</w:t>
      </w:r>
    </w:p>
    <w:p w:rsidR="003A645F" w:rsidRPr="004F6484" w:rsidRDefault="003A645F" w:rsidP="00AC7093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F648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HATÁROZATI JAVASLAT</w:t>
      </w:r>
    </w:p>
    <w:p w:rsidR="003A645F" w:rsidRDefault="003A645F" w:rsidP="003A645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64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Csongrád Városi Önkormányzat Pénzügyi és Városfejlesztési Bizottsága megtárgyalta a „</w:t>
      </w:r>
      <w:r w:rsidR="004F6484" w:rsidRP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>Vételi kérelem a Csongrád, Szent Rókus tér 6. és Szent Rókus tér 8. sz. alatti önkormányzati ingatlanokra</w:t>
      </w:r>
      <w:r w:rsidRPr="004F6484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”</w:t>
      </w:r>
      <w:r w:rsidRP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tárgyú előterjesztést, és az alábbi határozatot hozza.</w:t>
      </w:r>
    </w:p>
    <w:p w:rsidR="004F6484" w:rsidRPr="00AC7093" w:rsidRDefault="004F6484" w:rsidP="00AC70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C70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„A” változat</w:t>
      </w:r>
    </w:p>
    <w:p w:rsidR="003A645F" w:rsidRPr="00AC7093" w:rsidRDefault="007905DC" w:rsidP="00AC709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05D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bizottság </w:t>
      </w:r>
      <w:r w:rsidR="00AC7093">
        <w:rPr>
          <w:rFonts w:ascii="Times New Roman" w:eastAsia="Times New Roman" w:hAnsi="Times New Roman" w:cs="Times New Roman"/>
          <w:sz w:val="24"/>
          <w:szCs w:val="24"/>
          <w:lang w:eastAsia="hu-HU"/>
        </w:rPr>
        <w:t>elvi hozzájárulását adja ahhoz, hogy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Csongrád,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Szent Rókus tér 6. és Szent Rókus tér 8. sz. alatti önkormányzati ingatlanok értékesítés</w:t>
      </w:r>
      <w:r w:rsidR="00AC7093">
        <w:rPr>
          <w:rFonts w:ascii="Times New Roman" w:eastAsia="Times New Roman" w:hAnsi="Times New Roman" w:cs="Times New Roman"/>
          <w:sz w:val="24"/>
          <w:szCs w:val="24"/>
          <w:lang w:eastAsia="hu-HU"/>
        </w:rPr>
        <w:t>re kerüljenek. F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elkéri a polgármestert, hogy a készíttessen </w:t>
      </w:r>
      <w:r w:rsidR="00AC7093">
        <w:rPr>
          <w:rFonts w:ascii="Times New Roman" w:eastAsia="Times New Roman" w:hAnsi="Times New Roman" w:cs="Times New Roman"/>
          <w:sz w:val="24"/>
          <w:szCs w:val="24"/>
          <w:lang w:eastAsia="hu-HU"/>
        </w:rPr>
        <w:t>szakértői véleményt az ingatlanok jelenlegi forgalmi értékének megállapítása érdekében.</w:t>
      </w:r>
    </w:p>
    <w:p w:rsidR="003A645F" w:rsidRPr="00AC7093" w:rsidRDefault="003A645F" w:rsidP="003A6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C709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</w:t>
      </w:r>
      <w:r w:rsidRPr="00AC7093">
        <w:rPr>
          <w:rFonts w:ascii="Times New Roman" w:eastAsia="Times New Roman" w:hAnsi="Times New Roman" w:cs="Times New Roman"/>
          <w:sz w:val="24"/>
          <w:szCs w:val="24"/>
          <w:lang w:eastAsia="hu-HU"/>
        </w:rPr>
        <w:t>: Bedő Tamás polgármester</w:t>
      </w:r>
    </w:p>
    <w:p w:rsidR="003A645F" w:rsidRPr="00AC7093" w:rsidRDefault="003A645F" w:rsidP="003A6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C709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</w:t>
      </w:r>
      <w:r w:rsidRPr="00AC709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azonnal </w:t>
      </w:r>
    </w:p>
    <w:p w:rsidR="003A645F" w:rsidRDefault="00AC7093" w:rsidP="00AC7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C709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2</w:t>
      </w:r>
    </w:p>
    <w:p w:rsidR="00AC7093" w:rsidRPr="00AC7093" w:rsidRDefault="00AC7093" w:rsidP="00AC7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F6484" w:rsidRDefault="004F6484" w:rsidP="003A64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C70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„B” változat</w:t>
      </w:r>
    </w:p>
    <w:p w:rsidR="00AC7093" w:rsidRPr="00AC7093" w:rsidRDefault="00AC7093" w:rsidP="00AC709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bizottság 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Csongrád,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Szent Rókus tér 6. és Szent Rókus tér 8. sz. alatti önkormányzati ingatlanok értékesítését nem támogatja.</w:t>
      </w:r>
    </w:p>
    <w:p w:rsidR="004F6484" w:rsidRPr="003A645F" w:rsidRDefault="004F6484" w:rsidP="003A64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3A645F" w:rsidRPr="003A645F" w:rsidRDefault="003A645F" w:rsidP="003A645F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Csongrád, 2022. május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9</w:t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A645F" w:rsidRPr="003A645F" w:rsidRDefault="003A645F" w:rsidP="003A64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    Bedő Tamás </w:t>
      </w:r>
    </w:p>
    <w:p w:rsidR="003A645F" w:rsidRPr="003A645F" w:rsidRDefault="003A645F" w:rsidP="003A6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    </w:t>
      </w:r>
      <w:proofErr w:type="gramStart"/>
      <w:r w:rsidRPr="003A645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5856CA" w:rsidRDefault="005856CA">
      <w:r>
        <w:br w:type="page"/>
      </w:r>
    </w:p>
    <w:p w:rsidR="005856CA" w:rsidRDefault="005856CA" w:rsidP="00AC7093">
      <w:pPr>
        <w:spacing w:after="360"/>
      </w:pPr>
      <w:r w:rsidRPr="005856CA">
        <w:rPr>
          <w:noProof/>
          <w:lang w:eastAsia="hu-HU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CA" w:rsidRDefault="005856CA">
      <w:r>
        <w:br w:type="page"/>
      </w:r>
    </w:p>
    <w:p w:rsidR="00251657" w:rsidRDefault="005856CA" w:rsidP="00AC7093">
      <w:pPr>
        <w:spacing w:after="360"/>
      </w:pPr>
      <w:r w:rsidRPr="005856CA">
        <w:rPr>
          <w:noProof/>
          <w:lang w:eastAsia="hu-HU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6B2"/>
    <w:rsid w:val="00251657"/>
    <w:rsid w:val="003A645F"/>
    <w:rsid w:val="004F6484"/>
    <w:rsid w:val="00572E60"/>
    <w:rsid w:val="005856CA"/>
    <w:rsid w:val="005E3429"/>
    <w:rsid w:val="007905DC"/>
    <w:rsid w:val="00AC7093"/>
    <w:rsid w:val="00AD029D"/>
    <w:rsid w:val="00BA1ECC"/>
    <w:rsid w:val="00C9774F"/>
    <w:rsid w:val="00DF46B2"/>
    <w:rsid w:val="00E6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82AF5-81F0-4CD4-B1D5-ECC37196C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Kabdebó Mariann</cp:lastModifiedBy>
  <cp:revision>3</cp:revision>
  <dcterms:created xsi:type="dcterms:W3CDTF">2022-05-10T06:00:00Z</dcterms:created>
  <dcterms:modified xsi:type="dcterms:W3CDTF">2022-05-10T06:41:00Z</dcterms:modified>
</cp:coreProperties>
</file>